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91" w:rsidRPr="00047616" w:rsidRDefault="00E56DD1" w:rsidP="00360BE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2F8A91D" wp14:editId="487CBABD">
                <wp:simplePos x="0" y="0"/>
                <wp:positionH relativeFrom="column">
                  <wp:posOffset>7981950</wp:posOffset>
                </wp:positionH>
                <wp:positionV relativeFrom="paragraph">
                  <wp:posOffset>-651510</wp:posOffset>
                </wp:positionV>
                <wp:extent cx="1198245" cy="685800"/>
                <wp:effectExtent l="0" t="0" r="20955" b="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98245" cy="685800"/>
                          <a:chOff x="0" y="0"/>
                          <a:chExt cx="1198245" cy="685800"/>
                        </a:xfrm>
                      </wpg:grpSpPr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8245" cy="49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D1" w:rsidRDefault="00E56DD1" w:rsidP="00E56D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11372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6DD1" w:rsidRDefault="00E56DD1" w:rsidP="00E56DD1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当日配付資料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28.5pt;margin-top:-51.3pt;width:94.35pt;height:54pt;z-index:251681792" coordsize="119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1982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Z18AA&#10;AADaAAAADwAAAGRycy9kb3ducmV2LnhtbESPzWrDMBCE74W+g9hAb40cG0JxLJukUAi9NfUlt8Va&#10;/xBrZSTVdt4+KhR6HGbmG6aoVjOKmZwfLCvYbRMQxI3VA3cK6u+P1zcQPiBrHC2Tgjt5qMrnpwJz&#10;bRf+ovkSOhEh7HNU0Icw5VL6pieDfmsn4ui11hkMUbpOaodLhJtRpkmylwYHjgs9TvTeU3O7/BgF&#10;5/0pXKnWnzpLM7vUsnHt6JV62azHA4hAa/gP/7XPWkEGv1fiD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dZ18AAAADaAAAADwAAAAAAAAAAAAAAAACYAgAAZHJzL2Rvd25y&#10;ZXYueG1sUEsFBgAAAAAEAAQA9QAAAIUDAAAAAA==&#10;" strokeweight=".5pt">
                  <v:textbox>
                    <w:txbxContent>
                      <w:p w:rsidR="00E56DD1" w:rsidRDefault="00E56DD1" w:rsidP="00E56DD1"/>
                    </w:txbxContent>
                  </v:textbox>
                </v:shape>
                <v:shape id="テキスト ボックス 2" o:spid="_x0000_s1028" type="#_x0000_t202" style="position:absolute;left:571;width:1137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E56DD1" w:rsidRDefault="00E56DD1" w:rsidP="00E56DD1">
                        <w:pPr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当日配付資料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0BEC" w:rsidRPr="00047616">
        <w:rPr>
          <w:rFonts w:ascii="ＭＳ Ｐゴシック" w:eastAsia="ＭＳ Ｐゴシック" w:hAnsi="ＭＳ Ｐゴシック" w:hint="eastAsia"/>
          <w:b/>
          <w:sz w:val="28"/>
          <w:szCs w:val="28"/>
        </w:rPr>
        <w:t>寒川町協働事業提案制度モデル事業</w:t>
      </w:r>
      <w:r w:rsidR="00E12AA7" w:rsidRPr="00047616">
        <w:rPr>
          <w:rFonts w:ascii="ＭＳ Ｐゴシック" w:eastAsia="ＭＳ Ｐゴシック" w:hAnsi="ＭＳ Ｐゴシック" w:hint="eastAsia"/>
          <w:b/>
          <w:sz w:val="28"/>
          <w:szCs w:val="28"/>
        </w:rPr>
        <w:t>見直し</w:t>
      </w:r>
      <w:r w:rsidR="00360BEC" w:rsidRPr="0004761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スケジュール（案）</w:t>
      </w:r>
    </w:p>
    <w:p w:rsidR="00360BEC" w:rsidRPr="00360BEC" w:rsidRDefault="00360BEC">
      <w:pPr>
        <w:rPr>
          <w:sz w:val="24"/>
          <w:szCs w:val="24"/>
        </w:rPr>
      </w:pPr>
    </w:p>
    <w:tbl>
      <w:tblPr>
        <w:tblW w:w="138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360BEC" w:rsidRPr="00360BEC" w:rsidTr="00333B4E">
        <w:trPr>
          <w:trHeight w:val="71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 w:colFirst="13" w:colLast="13"/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１１月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EC" w:rsidRPr="00360BEC" w:rsidRDefault="00360BEC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３月</w:t>
            </w:r>
          </w:p>
        </w:tc>
      </w:tr>
      <w:tr w:rsidR="009E251F" w:rsidRPr="00360BEC" w:rsidTr="00333B4E">
        <w:trPr>
          <w:cantSplit/>
          <w:trHeight w:val="21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51F" w:rsidRPr="00333B4E" w:rsidRDefault="009E251F" w:rsidP="00047616">
            <w:pPr>
              <w:rPr>
                <w:rFonts w:ascii="ＭＳ Ｐゴシック" w:eastAsia="ＭＳ Ｐゴシック" w:hAnsi="ＭＳ Ｐゴシック"/>
              </w:rPr>
            </w:pPr>
            <w:r w:rsidRPr="00333B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平成２９年度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33B4E" w:rsidRDefault="009E251F" w:rsidP="00131678">
            <w:pPr>
              <w:rPr>
                <w:rFonts w:ascii="ＭＳ Ｐゴシック" w:eastAsia="ＭＳ Ｐゴシック" w:hAnsi="ＭＳ Ｐゴシック"/>
              </w:rPr>
            </w:pPr>
            <w:r w:rsidRPr="00333B4E">
              <w:rPr>
                <w:rFonts w:ascii="ＭＳ Ｐゴシック" w:eastAsia="ＭＳ Ｐゴシック" w:hAnsi="ＭＳ Ｐゴシック" w:hint="eastAsia"/>
              </w:rPr>
              <w:t>協働事業選考委員会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33B4E" w:rsidRDefault="009E251F" w:rsidP="009A5A58">
            <w:pPr>
              <w:rPr>
                <w:rFonts w:ascii="ＭＳ Ｐゴシック" w:eastAsia="ＭＳ Ｐゴシック" w:hAnsi="ＭＳ Ｐゴシック"/>
              </w:rPr>
            </w:pPr>
            <w:r w:rsidRPr="00333B4E">
              <w:rPr>
                <w:rFonts w:ascii="ＭＳ Ｐゴシック" w:eastAsia="ＭＳ Ｐゴシック" w:hAnsi="ＭＳ Ｐゴシック" w:hint="eastAsia"/>
              </w:rPr>
              <w:t>交付決定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33B4E" w:rsidRDefault="009E251F" w:rsidP="009A5A58">
            <w:pPr>
              <w:rPr>
                <w:rFonts w:ascii="ＭＳ Ｐゴシック" w:eastAsia="ＭＳ Ｐゴシック" w:hAnsi="ＭＳ Ｐゴシック"/>
              </w:rPr>
            </w:pPr>
            <w:r w:rsidRPr="00333B4E">
              <w:rPr>
                <w:rFonts w:ascii="ＭＳ Ｐゴシック" w:eastAsia="ＭＳ Ｐゴシック" w:hAnsi="ＭＳ Ｐゴシック" w:hint="eastAsia"/>
              </w:rPr>
              <w:t>事業開始</w:t>
            </w:r>
          </w:p>
          <w:p w:rsidR="009E251F" w:rsidRPr="00333B4E" w:rsidRDefault="009E251F" w:rsidP="009A5A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33B4E" w:rsidRDefault="009E251F" w:rsidP="009A5A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33B4E" w:rsidRDefault="009E251F" w:rsidP="009A5A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33B4E" w:rsidRDefault="009E251F" w:rsidP="009A5A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33B4E" w:rsidRDefault="0087033B" w:rsidP="009A5A58">
            <w:pPr>
              <w:rPr>
                <w:rFonts w:ascii="ＭＳ Ｐゴシック" w:eastAsia="ＭＳ Ｐゴシック" w:hAnsi="ＭＳ Ｐゴシック"/>
              </w:rPr>
            </w:pPr>
            <w:r w:rsidRPr="00333B4E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96DA26" wp14:editId="643B8DC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680085</wp:posOffset>
                      </wp:positionV>
                      <wp:extent cx="3924000" cy="527685"/>
                      <wp:effectExtent l="0" t="19050" r="38735" b="43815"/>
                      <wp:wrapNone/>
                      <wp:docPr id="16" name="右矢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000" cy="5276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B6EE0" w:rsidRPr="003D75D1" w:rsidRDefault="00333B4E" w:rsidP="00CB6EE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モデル事業課題等の整理</w:t>
                                  </w:r>
                                </w:p>
                                <w:p w:rsidR="008332AD" w:rsidRPr="00CB6EE0" w:rsidRDefault="008332AD" w:rsidP="008332A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6" o:spid="_x0000_s1026" type="#_x0000_t13" style="position:absolute;left:0;text-align:left;margin-left:-4.6pt;margin-top:53.55pt;width:309pt;height:4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" adj="20148" fillcolor="#d9d9d9" strokecolor="#385d8a" strokeweight="1pt">
                      <v:textbox>
                        <w:txbxContent>
                          <w:p w:rsidR="00CB6EE0" w:rsidRPr="003D75D1" w:rsidRDefault="00333B4E" w:rsidP="00CB6EE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モデル事業課題等の整理</w:t>
                            </w:r>
                          </w:p>
                          <w:p w:rsidR="008332AD" w:rsidRPr="00CB6EE0" w:rsidRDefault="008332AD" w:rsidP="008332AD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33B4E" w:rsidRDefault="009E251F" w:rsidP="009A5A58">
            <w:pPr>
              <w:rPr>
                <w:rFonts w:ascii="ＭＳ Ｐゴシック" w:eastAsia="ＭＳ Ｐゴシック" w:hAnsi="ＭＳ Ｐゴシック"/>
              </w:rPr>
            </w:pPr>
            <w:r w:rsidRPr="00333B4E">
              <w:rPr>
                <w:rFonts w:ascii="ＭＳ Ｐゴシック" w:eastAsia="ＭＳ Ｐゴシック" w:hAnsi="ＭＳ Ｐゴシック" w:hint="eastAsia"/>
              </w:rPr>
              <w:t>中間報告会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A42FEE" w:rsidRDefault="009E251F" w:rsidP="009A5A58"/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A42FEE" w:rsidRDefault="009E251F" w:rsidP="009A5A58"/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A42FEE" w:rsidRDefault="009E251F" w:rsidP="009A5A58"/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1F" w:rsidRPr="00A42FEE" w:rsidRDefault="009E251F" w:rsidP="009A5A58"/>
        </w:tc>
      </w:tr>
      <w:tr w:rsidR="009E251F" w:rsidRPr="00360BEC" w:rsidTr="00333B4E">
        <w:trPr>
          <w:cantSplit/>
          <w:trHeight w:val="21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F" w:rsidRPr="00360BEC" w:rsidRDefault="009E251F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平成３０年度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87033B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0A7DAA" wp14:editId="6983C6B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841375</wp:posOffset>
                      </wp:positionV>
                      <wp:extent cx="7905750" cy="527685"/>
                      <wp:effectExtent l="0" t="19050" r="38100" b="43815"/>
                      <wp:wrapNone/>
                      <wp:docPr id="18" name="右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0" cy="5276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B6EE0" w:rsidRPr="003D75D1" w:rsidRDefault="00CB6EE0" w:rsidP="00CB6EE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団体育成に向けた取組み</w:t>
                                  </w:r>
                                </w:p>
                                <w:p w:rsidR="00CB6EE0" w:rsidRPr="00CB6EE0" w:rsidRDefault="00CB6EE0" w:rsidP="00CB6EE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8" o:spid="_x0000_s1027" type="#_x0000_t13" style="position:absolute;margin-left:-5.7pt;margin-top:66.25pt;width:622.5pt;height:4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" adj="20879" fillcolor="#d9d9d9" strokecolor="#385d8a" strokeweight="1pt">
                      <v:textbox>
                        <w:txbxContent>
                          <w:p w:rsidR="00CB6EE0" w:rsidRPr="003D75D1" w:rsidRDefault="00CB6EE0" w:rsidP="00CB6EE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団体育成に向けた取組み</w:t>
                            </w:r>
                          </w:p>
                          <w:p w:rsidR="00CB6EE0" w:rsidRPr="00CB6EE0" w:rsidRDefault="00CB6EE0" w:rsidP="00CB6EE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6EE0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6B19CB" wp14:editId="4AC96D3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245745</wp:posOffset>
                      </wp:positionV>
                      <wp:extent cx="5261610" cy="527685"/>
                      <wp:effectExtent l="0" t="19050" r="34290" b="43815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1610" cy="5276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251F" w:rsidRPr="003D75D1" w:rsidRDefault="009E251F" w:rsidP="003D75D1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D75D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制度見直しの検討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5" o:spid="_x0000_s1028" type="#_x0000_t13" style="position:absolute;margin-left:-5.5pt;margin-top:19.35pt;width:414.3pt;height:4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" adj="20517" fillcolor="#d8d8d8 [2732]" strokecolor="#243f60 [1604]" strokeweight="1pt">
                      <v:textbox>
                        <w:txbxContent>
                          <w:p w:rsidR="009E251F" w:rsidRPr="003D75D1" w:rsidRDefault="009E251F" w:rsidP="003D75D1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75D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制度見直しの検討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2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H29</w:t>
            </w:r>
            <w:r w:rsidR="009E25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実績報告会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64575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AD77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CB6EE0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1DEE14" wp14:editId="67433720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244475</wp:posOffset>
                      </wp:positionV>
                      <wp:extent cx="2667000" cy="527685"/>
                      <wp:effectExtent l="0" t="19050" r="38100" b="43815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5276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33B4E" w:rsidRPr="003D75D1" w:rsidRDefault="00333B4E" w:rsidP="00333B4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新制度の策定</w:t>
                                  </w:r>
                                </w:p>
                                <w:p w:rsidR="00CB6EE0" w:rsidRPr="003D75D1" w:rsidRDefault="00CB6EE0" w:rsidP="00CB6EE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7" o:spid="_x0000_s1029" type="#_x0000_t13" style="position:absolute;margin-left:44.8pt;margin-top:19.25pt;width:210pt;height:4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" adj="19463" fillcolor="#d9d9d9" strokecolor="#385d8a" strokeweight="1pt">
                      <v:textbox>
                        <w:txbxContent>
                          <w:p w:rsidR="00333B4E" w:rsidRPr="003D75D1" w:rsidRDefault="00333B4E" w:rsidP="00333B4E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新制度の策定</w:t>
                            </w:r>
                          </w:p>
                          <w:p w:rsidR="00CB6EE0" w:rsidRPr="003D75D1" w:rsidRDefault="00CB6EE0" w:rsidP="00CB6EE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E251F" w:rsidRPr="00360BEC" w:rsidTr="00333B4E">
        <w:trPr>
          <w:cantSplit/>
          <w:trHeight w:val="21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1F" w:rsidRPr="00360BEC" w:rsidRDefault="009E251F" w:rsidP="00360B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60BE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平成３１年度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CB6EE0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BD3306" wp14:editId="525B181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777240</wp:posOffset>
                      </wp:positionV>
                      <wp:extent cx="7905750" cy="527685"/>
                      <wp:effectExtent l="0" t="19050" r="38100" b="43815"/>
                      <wp:wrapNone/>
                      <wp:docPr id="19" name="右矢印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0" cy="5276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CB6EE0" w:rsidRPr="003D75D1" w:rsidRDefault="00CB6EE0" w:rsidP="00CB6EE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団体育成に向けた取組み</w:t>
                                  </w:r>
                                </w:p>
                                <w:p w:rsidR="00CB6EE0" w:rsidRPr="00CB6EE0" w:rsidRDefault="00CB6EE0" w:rsidP="00CB6EE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9" o:spid="_x0000_s1030" type="#_x0000_t13" style="position:absolute;margin-left:-5.85pt;margin-top:61.2pt;width:622.5pt;height:4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" adj="20879" fillcolor="#d8d8d8 [2732]" strokecolor="#385d8a" strokeweight="1pt">
                      <v:stroke dashstyle="dash"/>
                      <v:textbox>
                        <w:txbxContent>
                          <w:p w:rsidR="00CB6EE0" w:rsidRPr="003D75D1" w:rsidRDefault="00CB6EE0" w:rsidP="00CB6EE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団体育成に向けた取組み</w:t>
                            </w:r>
                          </w:p>
                          <w:p w:rsidR="00CB6EE0" w:rsidRPr="00CB6EE0" w:rsidRDefault="00CB6EE0" w:rsidP="00CB6EE0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251F" w:rsidRPr="00D41B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３２年度実施事業の事前相談募集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41B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３２年度実施事業事前調整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41B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３２年度実施事業の正式提案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41B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協働事業選考委員会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41BAB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B8ED74" wp14:editId="507A283F">
                      <wp:simplePos x="0" y="0"/>
                      <wp:positionH relativeFrom="column">
                        <wp:posOffset>-3362325</wp:posOffset>
                      </wp:positionH>
                      <wp:positionV relativeFrom="paragraph">
                        <wp:posOffset>4237990</wp:posOffset>
                      </wp:positionV>
                      <wp:extent cx="361950" cy="219075"/>
                      <wp:effectExtent l="0" t="0" r="19050" b="28575"/>
                      <wp:wrapNone/>
                      <wp:docPr id="4" name="左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19075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5289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4" o:spid="_x0000_s1026" type="#_x0000_t69" style="position:absolute;left:0;text-align:left;margin-left:-264.75pt;margin-top:333.7pt;width:28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" adj="6916" fillcolor="white [3201]" strokecolor="black [3213]" strokeweight="2pt"/>
                  </w:pict>
                </mc:Fallback>
              </mc:AlternateContent>
            </w:r>
            <w:r w:rsidRPr="00D41B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３２年度実施事業選考結果通知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29469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３２年度実施事業の予算要求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</w:tcPr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EE0" w:rsidRDefault="00CB6EE0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9E251F" w:rsidRPr="00360BEC" w:rsidRDefault="009E251F" w:rsidP="00D41BAB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</w:tbl>
    <w:p w:rsidR="008332AD" w:rsidRPr="00047616" w:rsidRDefault="008332AD" w:rsidP="008332AD">
      <w:pPr>
        <w:rPr>
          <w:sz w:val="22"/>
        </w:rPr>
      </w:pPr>
    </w:p>
    <w:sectPr w:rsidR="008332AD" w:rsidRPr="00047616" w:rsidSect="00047616">
      <w:pgSz w:w="16838" w:h="11906" w:orient="landscape"/>
      <w:pgMar w:top="1701" w:right="1985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36" w:rsidRDefault="00D15036" w:rsidP="00D15036">
      <w:r>
        <w:separator/>
      </w:r>
    </w:p>
  </w:endnote>
  <w:endnote w:type="continuationSeparator" w:id="0">
    <w:p w:rsidR="00D15036" w:rsidRDefault="00D15036" w:rsidP="00D1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36" w:rsidRDefault="00D15036" w:rsidP="00D15036">
      <w:r>
        <w:separator/>
      </w:r>
    </w:p>
  </w:footnote>
  <w:footnote w:type="continuationSeparator" w:id="0">
    <w:p w:rsidR="00D15036" w:rsidRDefault="00D15036" w:rsidP="00D1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EC"/>
    <w:rsid w:val="00047616"/>
    <w:rsid w:val="000805B5"/>
    <w:rsid w:val="0029469A"/>
    <w:rsid w:val="002C2210"/>
    <w:rsid w:val="00333B4E"/>
    <w:rsid w:val="00360BEC"/>
    <w:rsid w:val="00366591"/>
    <w:rsid w:val="003D75D1"/>
    <w:rsid w:val="004319FA"/>
    <w:rsid w:val="00590ED6"/>
    <w:rsid w:val="0064575C"/>
    <w:rsid w:val="006944EF"/>
    <w:rsid w:val="008332AD"/>
    <w:rsid w:val="0087033B"/>
    <w:rsid w:val="008D0EC0"/>
    <w:rsid w:val="009E251F"/>
    <w:rsid w:val="00A64A9E"/>
    <w:rsid w:val="00C1068C"/>
    <w:rsid w:val="00CB6EE0"/>
    <w:rsid w:val="00D15036"/>
    <w:rsid w:val="00D41BAB"/>
    <w:rsid w:val="00DE2C4A"/>
    <w:rsid w:val="00E12AA7"/>
    <w:rsid w:val="00E56DD1"/>
    <w:rsid w:val="00E63CC7"/>
    <w:rsid w:val="00E85257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036"/>
  </w:style>
  <w:style w:type="paragraph" w:styleId="a5">
    <w:name w:val="footer"/>
    <w:basedOn w:val="a"/>
    <w:link w:val="a6"/>
    <w:uiPriority w:val="99"/>
    <w:unhideWhenUsed/>
    <w:rsid w:val="00D1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036"/>
  </w:style>
  <w:style w:type="paragraph" w:styleId="a5">
    <w:name w:val="footer"/>
    <w:basedOn w:val="a"/>
    <w:link w:val="a6"/>
    <w:uiPriority w:val="99"/>
    <w:unhideWhenUsed/>
    <w:rsid w:val="00D1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>
            <a:lumMod val="85000"/>
          </a:sysClr>
        </a:solidFill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越原 啓介(ｺｼﾊﾗ ｹｲｽｹ)</dc:creator>
  <cp:lastModifiedBy>内藤 安希子(ﾅｲﾄｳ ｱｷｺ)</cp:lastModifiedBy>
  <cp:revision>5</cp:revision>
  <cp:lastPrinted>2017-09-29T08:03:00Z</cp:lastPrinted>
  <dcterms:created xsi:type="dcterms:W3CDTF">2017-09-29T05:14:00Z</dcterms:created>
  <dcterms:modified xsi:type="dcterms:W3CDTF">2017-09-29T08:03:00Z</dcterms:modified>
</cp:coreProperties>
</file>